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4140"/>
        <w:gridCol w:w="1728"/>
        <w:gridCol w:w="4021"/>
      </w:tblGrid>
      <w:tr w:rsidR="003E3B43" w:rsidRPr="003E3B43" w:rsidTr="00BE3CDE">
        <w:trPr>
          <w:trHeight w:val="1085"/>
        </w:trPr>
        <w:tc>
          <w:tcPr>
            <w:tcW w:w="4140" w:type="dxa"/>
            <w:hideMark/>
          </w:tcPr>
          <w:p w:rsidR="003E3B43" w:rsidRPr="003E3B43" w:rsidRDefault="003E3B43" w:rsidP="003E3B4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E3B43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3E3B43">
              <w:rPr>
                <w:rFonts w:ascii="Times New Roman" w:hAnsi="Times New Roman" w:cs="Times New Roman"/>
                <w:lang w:val="en-US"/>
              </w:rPr>
              <w:t>h</w:t>
            </w:r>
            <w:r w:rsidRPr="003E3B43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</w:t>
            </w:r>
          </w:p>
          <w:p w:rsidR="003E3B43" w:rsidRPr="003E3B43" w:rsidRDefault="003E3B43" w:rsidP="003E3B4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E3B43">
              <w:rPr>
                <w:rFonts w:ascii="Times New Roman" w:hAnsi="Times New Roman" w:cs="Times New Roman"/>
                <w:lang w:val="be-BY"/>
              </w:rPr>
              <w:t xml:space="preserve">  ТИРМӘН АУЫЛ СОВЕТЫ                          АУЫЛ  БИЛӘМӘ</w:t>
            </w:r>
            <w:r w:rsidRPr="003E3B43">
              <w:rPr>
                <w:rFonts w:ascii="Times New Roman" w:hAnsi="Times New Roman" w:cs="Times New Roman"/>
                <w:lang w:val="en-US"/>
              </w:rPr>
              <w:t>h</w:t>
            </w:r>
            <w:r w:rsidRPr="003E3B43">
              <w:rPr>
                <w:rFonts w:ascii="Times New Roman" w:hAnsi="Times New Roman" w:cs="Times New Roman"/>
              </w:rPr>
              <w:t>Е</w:t>
            </w:r>
            <w:r w:rsidRPr="003E3B43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3E3B43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E3B43" w:rsidRPr="003E3B43" w:rsidRDefault="003E3B43" w:rsidP="003E3B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3B4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97535" cy="74358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  <w:hideMark/>
          </w:tcPr>
          <w:p w:rsidR="003E3B43" w:rsidRPr="003E3B43" w:rsidRDefault="003E3B43" w:rsidP="003E3B43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3E3B43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3E3B43" w:rsidRPr="003E3B43" w:rsidTr="00BE3CDE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E3B43" w:rsidRPr="003E3B43" w:rsidRDefault="003E3B43" w:rsidP="003E3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be-BY"/>
              </w:rPr>
            </w:pPr>
            <w:r w:rsidRPr="003E3B43">
              <w:rPr>
                <w:rFonts w:ascii="Times New Roman" w:hAnsi="Times New Roman" w:cs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3E3B43" w:rsidRPr="003E3B43" w:rsidRDefault="003E3B43" w:rsidP="003E3B4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E3B43" w:rsidRPr="003E3B43" w:rsidRDefault="003E3B43" w:rsidP="003E3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3B43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3E3B43" w:rsidRPr="003E3B43" w:rsidRDefault="003E3B43" w:rsidP="003E3B4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E3B43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3E3B43">
        <w:rPr>
          <w:rFonts w:ascii="Times New Roman" w:hAnsi="Times New Roman" w:cs="Times New Roman"/>
          <w:bCs/>
          <w:sz w:val="28"/>
          <w:szCs w:val="28"/>
          <w:lang w:val="tt-RU"/>
        </w:rPr>
        <w:t>Ҡ</w:t>
      </w:r>
      <w:r w:rsidRPr="003E3B43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А Р А Р                                                 </w:t>
      </w:r>
      <w:r w:rsidRPr="003E3B43">
        <w:rPr>
          <w:rFonts w:ascii="Times New Roman" w:hAnsi="Times New Roman" w:cs="Times New Roman"/>
          <w:bCs/>
          <w:sz w:val="28"/>
          <w:szCs w:val="28"/>
        </w:rPr>
        <w:t>П О  С Т А Н О В Л Е Н И Е</w:t>
      </w:r>
    </w:p>
    <w:p w:rsidR="003E3B43" w:rsidRPr="003E3B43" w:rsidRDefault="003E3B43" w:rsidP="003E3B4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E3B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E3B43" w:rsidRPr="003E3B43" w:rsidRDefault="002B1B94" w:rsidP="003E3B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«31</w:t>
      </w:r>
      <w:r w:rsidR="003E3B43" w:rsidRPr="003E3B43">
        <w:rPr>
          <w:rFonts w:ascii="Times New Roman" w:hAnsi="Times New Roman" w:cs="Times New Roman"/>
          <w:sz w:val="28"/>
          <w:szCs w:val="28"/>
        </w:rPr>
        <w:t>»  август</w:t>
      </w:r>
      <w:r>
        <w:rPr>
          <w:rFonts w:ascii="Times New Roman" w:hAnsi="Times New Roman" w:cs="Times New Roman"/>
          <w:sz w:val="28"/>
          <w:szCs w:val="28"/>
        </w:rPr>
        <w:t xml:space="preserve">    2021г.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№  41               «31</w:t>
      </w:r>
      <w:r w:rsidR="003E3B43" w:rsidRPr="003E3B43">
        <w:rPr>
          <w:rFonts w:ascii="Times New Roman" w:hAnsi="Times New Roman" w:cs="Times New Roman"/>
          <w:sz w:val="28"/>
          <w:szCs w:val="28"/>
        </w:rPr>
        <w:t>»  августа    2021 г.</w:t>
      </w:r>
    </w:p>
    <w:p w:rsidR="003E3B43" w:rsidRPr="003E3B43" w:rsidRDefault="003E3B43" w:rsidP="003E3B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1B94" w:rsidRDefault="006E1663" w:rsidP="000159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B1B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A36F7" w:rsidRPr="002B1B94">
        <w:rPr>
          <w:rFonts w:ascii="Times New Roman" w:hAnsi="Times New Roman" w:cs="Times New Roman"/>
          <w:sz w:val="28"/>
          <w:szCs w:val="28"/>
        </w:rPr>
        <w:t>«</w:t>
      </w:r>
      <w:r w:rsidRPr="002B1B94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9F1111" w:rsidRPr="002B1B94">
        <w:rPr>
          <w:rFonts w:ascii="Times New Roman" w:hAnsi="Times New Roman" w:cs="Times New Roman"/>
          <w:sz w:val="28"/>
          <w:szCs w:val="28"/>
        </w:rPr>
        <w:t xml:space="preserve">об </w:t>
      </w:r>
      <w:r w:rsidRPr="002B1B94">
        <w:rPr>
          <w:rFonts w:ascii="Times New Roman" w:hAnsi="Times New Roman" w:cs="Times New Roman"/>
          <w:sz w:val="28"/>
          <w:szCs w:val="28"/>
        </w:rPr>
        <w:t>экспертной комиссии</w:t>
      </w:r>
      <w:r w:rsidR="005F2985" w:rsidRPr="002B1B94">
        <w:rPr>
          <w:rFonts w:ascii="Times New Roman" w:hAnsi="Times New Roman" w:cs="Times New Roman"/>
          <w:sz w:val="28"/>
          <w:szCs w:val="28"/>
        </w:rPr>
        <w:t xml:space="preserve"> </w:t>
      </w:r>
      <w:r w:rsidRPr="002B1B9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3E3B43" w:rsidRPr="002B1B94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 w:rsidRPr="002B1B9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2B1B9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CA36F7" w:rsidRPr="002B1B94">
        <w:rPr>
          <w:rFonts w:ascii="Times New Roman" w:hAnsi="Times New Roman" w:cs="Times New Roman"/>
          <w:sz w:val="28"/>
          <w:szCs w:val="28"/>
        </w:rPr>
        <w:t>»</w:t>
      </w:r>
    </w:p>
    <w:p w:rsidR="006E1663" w:rsidRPr="002B1B94" w:rsidRDefault="006E1663" w:rsidP="000159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B1B94">
        <w:rPr>
          <w:rFonts w:ascii="Times New Roman" w:hAnsi="Times New Roman" w:cs="Times New Roman"/>
          <w:sz w:val="28"/>
          <w:szCs w:val="28"/>
        </w:rPr>
        <w:t xml:space="preserve"> и состава экспертной комиссии.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3E3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    На основании Федерального закона от 22 октября 2004 г. № 125-ФЗ «Об архивном деле в Российской Федерации», приказа Министерства культуры Российской Федерации от 31 марта 2015 г. № 526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органах государственной власти, органах местного самоуправления и организациях» и приказа Федерального архивного агентства от 11 апреля 2018 г. № 43 «Об утверждении примерного положения об экспертной комиссии организации»</w:t>
      </w:r>
      <w:r w:rsidR="00015960">
        <w:rPr>
          <w:rFonts w:ascii="Times New Roman" w:hAnsi="Times New Roman" w:cs="Times New Roman"/>
          <w:sz w:val="28"/>
          <w:szCs w:val="28"/>
        </w:rPr>
        <w:t>,</w:t>
      </w:r>
      <w:r w:rsidRPr="00F67BD7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534AA6">
        <w:rPr>
          <w:rFonts w:ascii="Times New Roman" w:hAnsi="Times New Roman" w:cs="Times New Roman"/>
          <w:sz w:val="28"/>
          <w:szCs w:val="28"/>
        </w:rPr>
        <w:t>я</w:t>
      </w:r>
      <w:r w:rsidRPr="00F67B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 w:rsidRP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="00276E74">
        <w:rPr>
          <w:rFonts w:ascii="Times New Roman" w:hAnsi="Times New Roman" w:cs="Times New Roman"/>
          <w:sz w:val="28"/>
          <w:szCs w:val="28"/>
        </w:rPr>
        <w:t xml:space="preserve"> </w:t>
      </w:r>
      <w:r w:rsidRPr="00F67BD7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proofErr w:type="gramEnd"/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ПОСТАН</w:t>
      </w:r>
      <w:r w:rsidR="0025431B">
        <w:rPr>
          <w:rFonts w:ascii="Times New Roman" w:hAnsi="Times New Roman" w:cs="Times New Roman"/>
          <w:sz w:val="28"/>
          <w:szCs w:val="28"/>
        </w:rPr>
        <w:t>О</w:t>
      </w:r>
      <w:r w:rsidRPr="00F67BD7">
        <w:rPr>
          <w:rFonts w:ascii="Times New Roman" w:hAnsi="Times New Roman" w:cs="Times New Roman"/>
          <w:sz w:val="28"/>
          <w:szCs w:val="28"/>
        </w:rPr>
        <w:t>ВЛЯЕТ: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1. Утвердить </w:t>
      </w:r>
      <w:r w:rsidR="00534AA6">
        <w:rPr>
          <w:rFonts w:ascii="Times New Roman" w:hAnsi="Times New Roman" w:cs="Times New Roman"/>
          <w:sz w:val="28"/>
          <w:szCs w:val="28"/>
        </w:rPr>
        <w:t>«</w:t>
      </w:r>
      <w:r w:rsidRPr="00F67BD7">
        <w:rPr>
          <w:rFonts w:ascii="Times New Roman" w:hAnsi="Times New Roman" w:cs="Times New Roman"/>
          <w:sz w:val="28"/>
          <w:szCs w:val="28"/>
        </w:rPr>
        <w:t xml:space="preserve">Положение об экспертной комиссии администрации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534AA6">
        <w:rPr>
          <w:rFonts w:ascii="Times New Roman" w:hAnsi="Times New Roman" w:cs="Times New Roman"/>
          <w:sz w:val="28"/>
          <w:szCs w:val="28"/>
        </w:rPr>
        <w:t xml:space="preserve">» </w:t>
      </w:r>
      <w:r w:rsidRPr="00F67BD7">
        <w:rPr>
          <w:rFonts w:ascii="Times New Roman" w:hAnsi="Times New Roman" w:cs="Times New Roman"/>
          <w:sz w:val="28"/>
          <w:szCs w:val="28"/>
        </w:rPr>
        <w:t>согласно приложению №1 к</w:t>
      </w:r>
      <w:r w:rsidR="00534AA6">
        <w:rPr>
          <w:rFonts w:ascii="Times New Roman" w:hAnsi="Times New Roman" w:cs="Times New Roman"/>
          <w:sz w:val="28"/>
          <w:szCs w:val="28"/>
        </w:rPr>
        <w:t xml:space="preserve"> н</w:t>
      </w:r>
      <w:r w:rsidRPr="00F67BD7">
        <w:rPr>
          <w:rFonts w:ascii="Times New Roman" w:hAnsi="Times New Roman" w:cs="Times New Roman"/>
          <w:sz w:val="28"/>
          <w:szCs w:val="28"/>
        </w:rPr>
        <w:t>астоящему постановлению.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2. Утвердить с</w:t>
      </w:r>
      <w:r w:rsidR="00534AA6">
        <w:rPr>
          <w:rFonts w:ascii="Times New Roman" w:hAnsi="Times New Roman" w:cs="Times New Roman"/>
          <w:sz w:val="28"/>
          <w:szCs w:val="28"/>
        </w:rPr>
        <w:t xml:space="preserve">остав экспертной комиссии (далее по тексту – </w:t>
      </w:r>
      <w:proofErr w:type="gramStart"/>
      <w:r w:rsidR="00534AA6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="00534AA6">
        <w:rPr>
          <w:rFonts w:ascii="Times New Roman" w:hAnsi="Times New Roman" w:cs="Times New Roman"/>
          <w:sz w:val="28"/>
          <w:szCs w:val="28"/>
        </w:rPr>
        <w:t xml:space="preserve">) согласно приложению №2 </w:t>
      </w:r>
      <w:r w:rsidRPr="00F67BD7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  <w:r w:rsidR="00534A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подписания.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</w:t>
      </w:r>
      <w:proofErr w:type="spellStart"/>
      <w:r w:rsidR="003E3B43">
        <w:rPr>
          <w:rFonts w:ascii="Times New Roman" w:hAnsi="Times New Roman" w:cs="Times New Roman"/>
          <w:sz w:val="28"/>
          <w:szCs w:val="28"/>
        </w:rPr>
        <w:t>А.С.Зарипов</w:t>
      </w:r>
      <w:proofErr w:type="spellEnd"/>
    </w:p>
    <w:p w:rsidR="006E1663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1B94" w:rsidRDefault="002B1B94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1B94" w:rsidRPr="00F67BD7" w:rsidRDefault="002B1B94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Pr="00534AA6" w:rsidRDefault="006E1663" w:rsidP="00276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7BD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34AA6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76E74" w:rsidRDefault="006E1663" w:rsidP="00276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A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к постановлению администрации сельского поселения </w:t>
      </w:r>
      <w:r w:rsidR="003E3B43">
        <w:rPr>
          <w:rFonts w:ascii="Times New Roman" w:hAnsi="Times New Roman" w:cs="Times New Roman"/>
          <w:sz w:val="24"/>
          <w:szCs w:val="24"/>
        </w:rPr>
        <w:t xml:space="preserve">Терменевский </w:t>
      </w:r>
      <w:r w:rsidR="00276E74" w:rsidRPr="00276E74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276E74" w:rsidRDefault="00276E74" w:rsidP="00276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76E74">
        <w:rPr>
          <w:rFonts w:ascii="Times New Roman" w:hAnsi="Times New Roman" w:cs="Times New Roman"/>
          <w:sz w:val="24"/>
          <w:szCs w:val="24"/>
        </w:rPr>
        <w:t>муниципального района Салаватский район</w:t>
      </w:r>
    </w:p>
    <w:p w:rsidR="006E1663" w:rsidRPr="00534AA6" w:rsidRDefault="006E1663" w:rsidP="00276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AA6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E1663" w:rsidRPr="00534AA6" w:rsidRDefault="00015960" w:rsidP="00534A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AA6">
        <w:rPr>
          <w:rFonts w:ascii="Times New Roman" w:hAnsi="Times New Roman" w:cs="Times New Roman"/>
          <w:sz w:val="24"/>
          <w:szCs w:val="24"/>
        </w:rPr>
        <w:t>О</w:t>
      </w:r>
      <w:r w:rsidR="006E1663" w:rsidRPr="00534AA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663" w:rsidRPr="00534A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B94">
        <w:rPr>
          <w:rFonts w:ascii="Times New Roman" w:hAnsi="Times New Roman" w:cs="Times New Roman"/>
          <w:sz w:val="24"/>
          <w:szCs w:val="24"/>
        </w:rPr>
        <w:t>31</w:t>
      </w:r>
      <w:r w:rsidR="00276E74">
        <w:rPr>
          <w:rFonts w:ascii="Times New Roman" w:hAnsi="Times New Roman" w:cs="Times New Roman"/>
          <w:sz w:val="24"/>
          <w:szCs w:val="24"/>
        </w:rPr>
        <w:t>.08.2021</w:t>
      </w:r>
      <w:r w:rsidR="00534AA6">
        <w:rPr>
          <w:rFonts w:ascii="Times New Roman" w:hAnsi="Times New Roman" w:cs="Times New Roman"/>
          <w:sz w:val="24"/>
          <w:szCs w:val="24"/>
        </w:rPr>
        <w:t xml:space="preserve">. </w:t>
      </w:r>
      <w:r w:rsidR="006E1663" w:rsidRPr="00534AA6">
        <w:rPr>
          <w:rFonts w:ascii="Times New Roman" w:hAnsi="Times New Roman" w:cs="Times New Roman"/>
          <w:sz w:val="24"/>
          <w:szCs w:val="24"/>
        </w:rPr>
        <w:t xml:space="preserve"> №</w:t>
      </w:r>
      <w:r w:rsidR="002B1B94">
        <w:rPr>
          <w:rFonts w:ascii="Times New Roman" w:hAnsi="Times New Roman" w:cs="Times New Roman"/>
          <w:sz w:val="24"/>
          <w:szCs w:val="24"/>
        </w:rPr>
        <w:t xml:space="preserve"> </w:t>
      </w:r>
      <w:r w:rsidR="006E1663" w:rsidRPr="00534AA6">
        <w:rPr>
          <w:rFonts w:ascii="Times New Roman" w:hAnsi="Times New Roman" w:cs="Times New Roman"/>
          <w:sz w:val="24"/>
          <w:szCs w:val="24"/>
        </w:rPr>
        <w:t xml:space="preserve"> </w:t>
      </w:r>
      <w:r w:rsidR="002B1B94">
        <w:rPr>
          <w:rFonts w:ascii="Times New Roman" w:hAnsi="Times New Roman" w:cs="Times New Roman"/>
          <w:sz w:val="24"/>
          <w:szCs w:val="24"/>
        </w:rPr>
        <w:t>41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534AA6" w:rsidRDefault="006E1663" w:rsidP="00534A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AA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E1663" w:rsidRPr="00015960" w:rsidRDefault="006E1663" w:rsidP="000159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960">
        <w:rPr>
          <w:rFonts w:ascii="Times New Roman" w:hAnsi="Times New Roman" w:cs="Times New Roman"/>
          <w:b/>
          <w:sz w:val="28"/>
          <w:szCs w:val="28"/>
        </w:rPr>
        <w:t xml:space="preserve">об экспертной комиссии администрации сельского поселения </w:t>
      </w:r>
      <w:r w:rsidR="003E3B43">
        <w:rPr>
          <w:rFonts w:ascii="Times New Roman" w:hAnsi="Times New Roman" w:cs="Times New Roman"/>
          <w:b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Салаватский район</w:t>
      </w:r>
      <w:r w:rsidRPr="00015960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Pr="00534AA6" w:rsidRDefault="006E1663" w:rsidP="003E3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AA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1.1. Положение об экспертной комиссии</w:t>
      </w:r>
      <w:r w:rsidR="00534AA6">
        <w:rPr>
          <w:rFonts w:ascii="Times New Roman" w:hAnsi="Times New Roman" w:cs="Times New Roman"/>
          <w:sz w:val="28"/>
          <w:szCs w:val="28"/>
        </w:rPr>
        <w:t xml:space="preserve"> </w:t>
      </w:r>
      <w:r w:rsidRPr="00F67BD7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</w:t>
      </w:r>
      <w:r w:rsidR="003F17B8">
        <w:rPr>
          <w:rFonts w:ascii="Times New Roman" w:hAnsi="Times New Roman" w:cs="Times New Roman"/>
          <w:sz w:val="28"/>
          <w:szCs w:val="28"/>
        </w:rPr>
        <w:t>по тексту – а</w:t>
      </w:r>
      <w:r w:rsidRPr="00F67BD7">
        <w:rPr>
          <w:rFonts w:ascii="Times New Roman" w:hAnsi="Times New Roman" w:cs="Times New Roman"/>
          <w:sz w:val="28"/>
          <w:szCs w:val="28"/>
        </w:rPr>
        <w:t>дминистрация) разработано в соответствии с примерным положением об экспертной комиссии организации, утвержденным приказом Федерального архивного агентства от 11 апреля 2018 г. № 43.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1.2. Экспертная комиссия администрации </w:t>
      </w:r>
      <w:r w:rsidR="003F17B8" w:rsidRPr="003F17B8">
        <w:rPr>
          <w:rFonts w:ascii="Times New Roman" w:hAnsi="Times New Roman" w:cs="Times New Roman"/>
          <w:sz w:val="28"/>
          <w:szCs w:val="28"/>
        </w:rPr>
        <w:t xml:space="preserve">(далее по тексту – </w:t>
      </w:r>
      <w:proofErr w:type="gramStart"/>
      <w:r w:rsidR="003F17B8" w:rsidRPr="003F17B8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="003F17B8" w:rsidRPr="003F17B8">
        <w:rPr>
          <w:rFonts w:ascii="Times New Roman" w:hAnsi="Times New Roman" w:cs="Times New Roman"/>
          <w:sz w:val="28"/>
          <w:szCs w:val="28"/>
        </w:rPr>
        <w:t xml:space="preserve">) </w:t>
      </w:r>
      <w:r w:rsidRPr="00F67BD7">
        <w:rPr>
          <w:rFonts w:ascii="Times New Roman" w:hAnsi="Times New Roman" w:cs="Times New Roman"/>
          <w:sz w:val="28"/>
          <w:szCs w:val="28"/>
        </w:rPr>
        <w:t>создается в целях организации и проведения методической и практической работы по экспертизе ценности документов, образовавшихся в процессе деятельности администрации.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является совещательным органом при главе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Республики Башкортостан, </w:t>
      </w:r>
      <w:r w:rsidR="003F17B8">
        <w:rPr>
          <w:rFonts w:ascii="Times New Roman" w:hAnsi="Times New Roman" w:cs="Times New Roman"/>
          <w:sz w:val="28"/>
          <w:szCs w:val="28"/>
        </w:rPr>
        <w:t>создаетс</w:t>
      </w:r>
      <w:r w:rsidRPr="00F67BD7">
        <w:rPr>
          <w:rFonts w:ascii="Times New Roman" w:hAnsi="Times New Roman" w:cs="Times New Roman"/>
          <w:sz w:val="28"/>
          <w:szCs w:val="28"/>
        </w:rPr>
        <w:t xml:space="preserve">я постановлением администрации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Республики Башкортостан и действует на основании положения, утвержденного главой сельского поселения. Положение согласовывается с центральной экспертной комиссией Администрации МР </w:t>
      </w:r>
      <w:r w:rsidR="00276E74">
        <w:rPr>
          <w:rFonts w:ascii="Times New Roman" w:hAnsi="Times New Roman" w:cs="Times New Roman"/>
          <w:sz w:val="28"/>
          <w:szCs w:val="28"/>
        </w:rPr>
        <w:t>Салаватского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района Республики Башкортостан.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1.4. Персональный состав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утверждается постановлением главы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Республики Башкортостан. Председател</w:t>
      </w:r>
      <w:r w:rsidR="003F17B8">
        <w:rPr>
          <w:rFonts w:ascii="Times New Roman" w:hAnsi="Times New Roman" w:cs="Times New Roman"/>
          <w:sz w:val="28"/>
          <w:szCs w:val="28"/>
        </w:rPr>
        <w:t>ь</w:t>
      </w:r>
      <w:r w:rsidRPr="00F67B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назначается главой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Республики Башкортостан. В состав экспертной комиссии </w:t>
      </w:r>
      <w:r w:rsidRPr="00F67BD7">
        <w:rPr>
          <w:rFonts w:ascii="Times New Roman" w:hAnsi="Times New Roman" w:cs="Times New Roman"/>
          <w:sz w:val="28"/>
          <w:szCs w:val="28"/>
        </w:rPr>
        <w:lastRenderedPageBreak/>
        <w:t xml:space="preserve">в обязательном порядке включается </w:t>
      </w:r>
      <w:r w:rsidR="003F17B8" w:rsidRPr="00F67BD7">
        <w:rPr>
          <w:rFonts w:ascii="Times New Roman" w:hAnsi="Times New Roman" w:cs="Times New Roman"/>
          <w:sz w:val="28"/>
          <w:szCs w:val="28"/>
        </w:rPr>
        <w:t>лицо</w:t>
      </w:r>
      <w:r w:rsidR="003F17B8">
        <w:rPr>
          <w:rFonts w:ascii="Times New Roman" w:hAnsi="Times New Roman" w:cs="Times New Roman"/>
          <w:sz w:val="28"/>
          <w:szCs w:val="28"/>
        </w:rPr>
        <w:t>,</w:t>
      </w:r>
      <w:r w:rsidR="003F17B8" w:rsidRPr="00F67BD7">
        <w:rPr>
          <w:rFonts w:ascii="Times New Roman" w:hAnsi="Times New Roman" w:cs="Times New Roman"/>
          <w:sz w:val="28"/>
          <w:szCs w:val="28"/>
        </w:rPr>
        <w:t xml:space="preserve"> </w:t>
      </w:r>
      <w:r w:rsidRPr="00F67BD7">
        <w:rPr>
          <w:rFonts w:ascii="Times New Roman" w:hAnsi="Times New Roman" w:cs="Times New Roman"/>
          <w:sz w:val="28"/>
          <w:szCs w:val="28"/>
        </w:rPr>
        <w:t xml:space="preserve">ответственное за </w:t>
      </w:r>
      <w:r w:rsidR="003F17B8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Pr="00F67BD7">
        <w:rPr>
          <w:rFonts w:ascii="Times New Roman" w:hAnsi="Times New Roman" w:cs="Times New Roman"/>
          <w:sz w:val="28"/>
          <w:szCs w:val="28"/>
        </w:rPr>
        <w:t>архив</w:t>
      </w:r>
      <w:r w:rsidR="003F17B8">
        <w:rPr>
          <w:rFonts w:ascii="Times New Roman" w:hAnsi="Times New Roman" w:cs="Times New Roman"/>
          <w:sz w:val="28"/>
          <w:szCs w:val="28"/>
        </w:rPr>
        <w:t>а</w:t>
      </w:r>
      <w:r w:rsidRPr="00F67BD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 xml:space="preserve">В своей работе ЭК руководствуется Законом Российской Федерации «Об Архивном деле в Российской Федерации» и Законом Республики Башкортостан «Об Архивном деле в Республике Башкортостан», правилами организации хранения, комплектования, учета и использования документов Архивного фонда, локальными нормативными актами в области архивного дела, организационно-распорядительными документами администрации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Pr="00F67BD7">
        <w:rPr>
          <w:rFonts w:ascii="Times New Roman" w:hAnsi="Times New Roman" w:cs="Times New Roman"/>
          <w:sz w:val="28"/>
          <w:szCs w:val="28"/>
        </w:rPr>
        <w:t xml:space="preserve"> сельсовет и настоящим Положением.</w:t>
      </w:r>
      <w:proofErr w:type="gramEnd"/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1.6.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- постоянно действующая комиссия. При выбытии одного из членов ее состав обновляется соответствующим постановлением.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5F2985" w:rsidRDefault="006E1663" w:rsidP="003E3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985">
        <w:rPr>
          <w:rFonts w:ascii="Times New Roman" w:hAnsi="Times New Roman" w:cs="Times New Roman"/>
          <w:b/>
          <w:sz w:val="28"/>
          <w:szCs w:val="28"/>
        </w:rPr>
        <w:t xml:space="preserve">II. Функции </w:t>
      </w:r>
      <w:proofErr w:type="gramStart"/>
      <w:r w:rsidRPr="005F2985">
        <w:rPr>
          <w:rFonts w:ascii="Times New Roman" w:hAnsi="Times New Roman" w:cs="Times New Roman"/>
          <w:b/>
          <w:sz w:val="28"/>
          <w:szCs w:val="28"/>
        </w:rPr>
        <w:t>ЭК</w:t>
      </w:r>
      <w:proofErr w:type="gramEnd"/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осуществляет следующие функции: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2.1. Организует ежегодный отбор дел, образующихся в деятельности Администрации, для хранения и уничтожения</w:t>
      </w:r>
      <w:r w:rsidR="003F17B8">
        <w:rPr>
          <w:rFonts w:ascii="Times New Roman" w:hAnsi="Times New Roman" w:cs="Times New Roman"/>
          <w:sz w:val="28"/>
          <w:szCs w:val="28"/>
        </w:rPr>
        <w:t>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2.2. Рассматривает и принимает решения о согласовании: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описей дел постоянного хранения управленческой и иных видов документации;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описей дел по личному составу;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описей дел временных (свыше 10 лет) сроков хранения;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номенклатуры дел Администрации;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актов о выделении к уничтожению документов, неподлежащих хранению;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актов об утрате документов;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актов о неисправимом повреждении архивных документов;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предложений об установлении (изменении) сроков хранения документов, непредусмотренных (предусмотренных) перечнями типовых архивных документов;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      проектов локальных нормативных актов и методических документов Администрации по делопроизводству и архивному делу.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2.3. Обеспечивает совместно с архив</w:t>
      </w:r>
      <w:r w:rsidR="003F17B8">
        <w:rPr>
          <w:rFonts w:ascii="Times New Roman" w:hAnsi="Times New Roman" w:cs="Times New Roman"/>
          <w:sz w:val="28"/>
          <w:szCs w:val="28"/>
        </w:rPr>
        <w:t>н</w:t>
      </w:r>
      <w:r w:rsidRPr="00F67BD7">
        <w:rPr>
          <w:rFonts w:ascii="Times New Roman" w:hAnsi="Times New Roman" w:cs="Times New Roman"/>
          <w:sz w:val="28"/>
          <w:szCs w:val="28"/>
        </w:rPr>
        <w:t xml:space="preserve">ым отделом администрации муниципального района </w:t>
      </w:r>
      <w:r w:rsidR="00276E74">
        <w:rPr>
          <w:rFonts w:ascii="Times New Roman" w:hAnsi="Times New Roman" w:cs="Times New Roman"/>
          <w:sz w:val="28"/>
          <w:szCs w:val="28"/>
        </w:rPr>
        <w:t>Салаватский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район (далее</w:t>
      </w:r>
      <w:r w:rsidR="003F17B8">
        <w:rPr>
          <w:rFonts w:ascii="Times New Roman" w:hAnsi="Times New Roman" w:cs="Times New Roman"/>
          <w:sz w:val="28"/>
          <w:szCs w:val="28"/>
        </w:rPr>
        <w:t xml:space="preserve"> по тексту </w:t>
      </w:r>
      <w:r w:rsidRPr="00F67BD7">
        <w:rPr>
          <w:rFonts w:ascii="Times New Roman" w:hAnsi="Times New Roman" w:cs="Times New Roman"/>
          <w:sz w:val="28"/>
          <w:szCs w:val="28"/>
        </w:rPr>
        <w:t>–</w:t>
      </w:r>
      <w:r w:rsidR="003F17B8">
        <w:rPr>
          <w:rFonts w:ascii="Times New Roman" w:hAnsi="Times New Roman" w:cs="Times New Roman"/>
          <w:sz w:val="28"/>
          <w:szCs w:val="28"/>
        </w:rPr>
        <w:t xml:space="preserve"> </w:t>
      </w:r>
      <w:r w:rsidRPr="00F67BD7">
        <w:rPr>
          <w:rFonts w:ascii="Times New Roman" w:hAnsi="Times New Roman" w:cs="Times New Roman"/>
          <w:sz w:val="28"/>
          <w:szCs w:val="28"/>
        </w:rPr>
        <w:t xml:space="preserve">архив Администрации) представление на утверждение </w:t>
      </w:r>
      <w:r w:rsidR="003F17B8">
        <w:rPr>
          <w:rFonts w:ascii="Times New Roman" w:hAnsi="Times New Roman" w:cs="Times New Roman"/>
          <w:sz w:val="28"/>
          <w:szCs w:val="28"/>
        </w:rPr>
        <w:t xml:space="preserve">экспертно-проверочной комиссии (далее по тексту – </w:t>
      </w:r>
      <w:r w:rsidRPr="00F67BD7">
        <w:rPr>
          <w:rFonts w:ascii="Times New Roman" w:hAnsi="Times New Roman" w:cs="Times New Roman"/>
          <w:sz w:val="28"/>
          <w:szCs w:val="28"/>
        </w:rPr>
        <w:t>ЭПК</w:t>
      </w:r>
      <w:r w:rsidR="003F17B8">
        <w:rPr>
          <w:rFonts w:ascii="Times New Roman" w:hAnsi="Times New Roman" w:cs="Times New Roman"/>
          <w:sz w:val="28"/>
          <w:szCs w:val="28"/>
        </w:rPr>
        <w:t>)</w:t>
      </w:r>
      <w:r w:rsidRPr="00F67BD7">
        <w:rPr>
          <w:rFonts w:ascii="Times New Roman" w:hAnsi="Times New Roman" w:cs="Times New Roman"/>
          <w:sz w:val="28"/>
          <w:szCs w:val="28"/>
        </w:rPr>
        <w:t xml:space="preserve"> Управления по делам архивов Республики </w:t>
      </w:r>
      <w:r w:rsidRPr="00F67BD7">
        <w:rPr>
          <w:rFonts w:ascii="Times New Roman" w:hAnsi="Times New Roman" w:cs="Times New Roman"/>
          <w:sz w:val="28"/>
          <w:szCs w:val="28"/>
        </w:rPr>
        <w:lastRenderedPageBreak/>
        <w:t xml:space="preserve">Башкортостан согласованных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описей дел постоянного хранения управленческой и иных видов документации, научно-технической документации, подлежащей передаче на постоянное хранение.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2.4. Обеспечивает совместно с архивом Администрации представление на согласование ЭПК Управления по делам архивов Республики Башкортостан согласованные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описи дел по личному составу.  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2.5. Обеспечивает совместно с архивом Администрации представление на согласование ЭПК Управления по делам архивов Республики Башкортостан актов об утрате документов, актов о неисправимых повреждениях архивных документов.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2.6.Обеспечивает совместно с архивом Администрации представление на согласование ЦЭК номенклатуры, инструкции по делопроизводству.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2.7. Для сотрудников </w:t>
      </w:r>
      <w:r w:rsidR="003F17B8">
        <w:rPr>
          <w:rFonts w:ascii="Times New Roman" w:hAnsi="Times New Roman" w:cs="Times New Roman"/>
          <w:sz w:val="28"/>
          <w:szCs w:val="28"/>
        </w:rPr>
        <w:t>а</w:t>
      </w:r>
      <w:r w:rsidRPr="00F67BD7">
        <w:rPr>
          <w:rFonts w:ascii="Times New Roman" w:hAnsi="Times New Roman" w:cs="Times New Roman"/>
          <w:sz w:val="28"/>
          <w:szCs w:val="28"/>
        </w:rPr>
        <w:t>дминистрации организует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3F17B8" w:rsidRDefault="006E1663" w:rsidP="003E3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7B8">
        <w:rPr>
          <w:rFonts w:ascii="Times New Roman" w:hAnsi="Times New Roman" w:cs="Times New Roman"/>
          <w:b/>
          <w:sz w:val="28"/>
          <w:szCs w:val="28"/>
        </w:rPr>
        <w:t xml:space="preserve">III. Права </w:t>
      </w:r>
      <w:proofErr w:type="gramStart"/>
      <w:r w:rsidRPr="003F17B8">
        <w:rPr>
          <w:rFonts w:ascii="Times New Roman" w:hAnsi="Times New Roman" w:cs="Times New Roman"/>
          <w:b/>
          <w:sz w:val="28"/>
          <w:szCs w:val="28"/>
        </w:rPr>
        <w:t>ЭК</w:t>
      </w:r>
      <w:proofErr w:type="gramEnd"/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3.1. Давать рекомендации работникам администрации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Pr="00F67BD7">
        <w:rPr>
          <w:rFonts w:ascii="Times New Roman" w:hAnsi="Times New Roman" w:cs="Times New Roman"/>
          <w:sz w:val="28"/>
          <w:szCs w:val="28"/>
        </w:rPr>
        <w:t xml:space="preserve"> сельсовет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организации.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3.2. Запрашивать у работников администрации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</w:t>
      </w:r>
      <w:r w:rsidRPr="00F67BD7">
        <w:rPr>
          <w:rFonts w:ascii="Times New Roman" w:hAnsi="Times New Roman" w:cs="Times New Roman"/>
          <w:sz w:val="28"/>
          <w:szCs w:val="28"/>
        </w:rPr>
        <w:t>сельсовет:</w:t>
      </w:r>
      <w:r w:rsidR="003F1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письменные объяснения о причинах утраты, порчи или несанкционированного уничтожения документов постоянного и временного (свыше 10 лет) сроков хранения, в том числе документов по личному составу;</w:t>
      </w:r>
      <w:r w:rsidR="003F1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- предложения и заключения, необходимые для определения сроков хранения документов.</w:t>
      </w:r>
      <w:r w:rsidR="003F1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17B8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3.3. Заслушивать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на своих заседаниях сообщения работников о ходе подготовки документов к передаче на хранение в архив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организации, об </w:t>
      </w:r>
      <w:r w:rsidRPr="00F67BD7">
        <w:rPr>
          <w:rFonts w:ascii="Times New Roman" w:hAnsi="Times New Roman" w:cs="Times New Roman"/>
          <w:sz w:val="28"/>
          <w:szCs w:val="28"/>
        </w:rPr>
        <w:lastRenderedPageBreak/>
        <w:t>условиях хранения и обеспечения сохранности документов, о причинах утраты документов.</w:t>
      </w:r>
      <w:r w:rsidR="003F1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3.4. Приглашать на заседания комиссии в качестве консультантов и экспертов научных, общественных организаций и представителей муниципального архива.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3.5.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3.6. Информировать главу администрации сельского поселения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Pr="00F67BD7">
        <w:rPr>
          <w:rFonts w:ascii="Times New Roman" w:hAnsi="Times New Roman" w:cs="Times New Roman"/>
          <w:sz w:val="28"/>
          <w:szCs w:val="28"/>
        </w:rPr>
        <w:t xml:space="preserve"> сельсовет по вопросам, относящимся к компетенции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>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3F17B8" w:rsidRDefault="006E1663" w:rsidP="003E3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7B8">
        <w:rPr>
          <w:rFonts w:ascii="Times New Roman" w:hAnsi="Times New Roman" w:cs="Times New Roman"/>
          <w:b/>
          <w:sz w:val="28"/>
          <w:szCs w:val="28"/>
        </w:rPr>
        <w:t xml:space="preserve">IV. Организация работы </w:t>
      </w:r>
      <w:proofErr w:type="gramStart"/>
      <w:r w:rsidRPr="003F17B8">
        <w:rPr>
          <w:rFonts w:ascii="Times New Roman" w:hAnsi="Times New Roman" w:cs="Times New Roman"/>
          <w:b/>
          <w:sz w:val="28"/>
          <w:szCs w:val="28"/>
        </w:rPr>
        <w:t>ЭК</w:t>
      </w:r>
      <w:proofErr w:type="gramEnd"/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взаимодействует с ЭПК Управления по делам архивов Республики Башкортостан, ЦЭК Администрации муниципального района </w:t>
      </w:r>
      <w:r w:rsidR="00276E74">
        <w:rPr>
          <w:rFonts w:ascii="Times New Roman" w:hAnsi="Times New Roman" w:cs="Times New Roman"/>
          <w:sz w:val="28"/>
          <w:szCs w:val="28"/>
        </w:rPr>
        <w:t>Салаватский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276E74">
        <w:rPr>
          <w:rFonts w:ascii="Times New Roman" w:hAnsi="Times New Roman" w:cs="Times New Roman"/>
          <w:sz w:val="28"/>
          <w:szCs w:val="28"/>
        </w:rPr>
        <w:t>.</w:t>
      </w:r>
    </w:p>
    <w:p w:rsidR="00276E74" w:rsidRPr="00F67BD7" w:rsidRDefault="00276E74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4.2. Вопросы, относящиеся к компетенции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протоколируются. Протоколы подписываются председателем и секретарем комиссии.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4.3. Заседание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17B8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4.4. Решения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>.</w:t>
      </w:r>
      <w:r w:rsidR="003F1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3F17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Право решающего голоса имеют только члены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>. Приглашенные консультанты и эксперты имеют право совещательного голоса.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4.5. Документирование деятельности экспертной комиссии, обеспечение сохранности документов, контроль за исполнением принятых решений возлагаются на секретаря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комис­сии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>.</w:t>
      </w: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534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4.6 Ведение делопроизводства </w:t>
      </w:r>
      <w:proofErr w:type="gramStart"/>
      <w:r w:rsidRPr="00F67BD7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F67BD7">
        <w:rPr>
          <w:rFonts w:ascii="Times New Roman" w:hAnsi="Times New Roman" w:cs="Times New Roman"/>
          <w:sz w:val="28"/>
          <w:szCs w:val="28"/>
        </w:rPr>
        <w:t xml:space="preserve"> возлагается на секретаря ЭК.</w:t>
      </w:r>
    </w:p>
    <w:p w:rsidR="00015960" w:rsidRDefault="00015960" w:rsidP="00824A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276E74" w:rsidP="00276E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           </w:t>
      </w:r>
      <w:r w:rsidR="003E3B43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3E3B43">
        <w:rPr>
          <w:rFonts w:ascii="Times New Roman" w:hAnsi="Times New Roman" w:cs="Times New Roman"/>
          <w:sz w:val="28"/>
          <w:szCs w:val="28"/>
        </w:rPr>
        <w:t>А.В.Янбаева</w:t>
      </w:r>
      <w:proofErr w:type="spellEnd"/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A5438A" w:rsidRPr="00534AA6" w:rsidRDefault="00A5438A" w:rsidP="00A543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AA6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A5438A" w:rsidRDefault="00A5438A" w:rsidP="00A543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A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к постановлению администрации сельского поселения </w:t>
      </w:r>
      <w:r w:rsidR="003E3B43">
        <w:rPr>
          <w:rFonts w:ascii="Times New Roman" w:hAnsi="Times New Roman" w:cs="Times New Roman"/>
          <w:sz w:val="24"/>
          <w:szCs w:val="24"/>
        </w:rPr>
        <w:t xml:space="preserve">Терменевский </w:t>
      </w:r>
      <w:r w:rsidRPr="00534AA6">
        <w:rPr>
          <w:rFonts w:ascii="Times New Roman" w:hAnsi="Times New Roman" w:cs="Times New Roman"/>
          <w:sz w:val="24"/>
          <w:szCs w:val="24"/>
        </w:rPr>
        <w:t xml:space="preserve"> сельсовет  </w:t>
      </w:r>
    </w:p>
    <w:p w:rsidR="00A5438A" w:rsidRDefault="00A5438A" w:rsidP="00A543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AA6">
        <w:rPr>
          <w:rFonts w:ascii="Times New Roman" w:hAnsi="Times New Roman" w:cs="Times New Roman"/>
          <w:sz w:val="24"/>
          <w:szCs w:val="24"/>
        </w:rPr>
        <w:t>муниципального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34AA6">
        <w:rPr>
          <w:rFonts w:ascii="Times New Roman" w:hAnsi="Times New Roman" w:cs="Times New Roman"/>
          <w:sz w:val="24"/>
          <w:szCs w:val="24"/>
        </w:rPr>
        <w:t xml:space="preserve"> </w:t>
      </w:r>
      <w:r w:rsidR="00276E74">
        <w:rPr>
          <w:rFonts w:ascii="Times New Roman" w:hAnsi="Times New Roman" w:cs="Times New Roman"/>
          <w:sz w:val="24"/>
          <w:szCs w:val="24"/>
        </w:rPr>
        <w:t>Салаватский</w:t>
      </w:r>
      <w:r w:rsidRPr="00534AA6">
        <w:rPr>
          <w:rFonts w:ascii="Times New Roman" w:hAnsi="Times New Roman" w:cs="Times New Roman"/>
          <w:sz w:val="24"/>
          <w:szCs w:val="24"/>
        </w:rPr>
        <w:t xml:space="preserve"> район  </w:t>
      </w:r>
    </w:p>
    <w:p w:rsidR="00A5438A" w:rsidRPr="00534AA6" w:rsidRDefault="00A5438A" w:rsidP="00A543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AA6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5438A" w:rsidRPr="00534AA6" w:rsidRDefault="002B1B94" w:rsidP="00A543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</w:t>
      </w:r>
      <w:r w:rsidR="00276E74">
        <w:rPr>
          <w:rFonts w:ascii="Times New Roman" w:hAnsi="Times New Roman" w:cs="Times New Roman"/>
          <w:sz w:val="24"/>
          <w:szCs w:val="24"/>
        </w:rPr>
        <w:t>.08.2021</w:t>
      </w:r>
      <w:r w:rsidR="00A5438A">
        <w:rPr>
          <w:rFonts w:ascii="Times New Roman" w:hAnsi="Times New Roman" w:cs="Times New Roman"/>
          <w:sz w:val="24"/>
          <w:szCs w:val="24"/>
        </w:rPr>
        <w:t xml:space="preserve">. </w:t>
      </w:r>
      <w:r w:rsidR="00A5438A" w:rsidRPr="00534AA6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 41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Pr="000947BD" w:rsidRDefault="006E1663" w:rsidP="000947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6E1663" w:rsidRPr="00F67BD7" w:rsidRDefault="006E1663" w:rsidP="00094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BD7">
        <w:rPr>
          <w:rFonts w:ascii="Times New Roman" w:hAnsi="Times New Roman" w:cs="Times New Roman"/>
          <w:sz w:val="28"/>
          <w:szCs w:val="28"/>
        </w:rPr>
        <w:t>экспертной комиссии администрации сельского поселения</w:t>
      </w:r>
      <w:r w:rsidR="000947BD">
        <w:rPr>
          <w:rFonts w:ascii="Times New Roman" w:hAnsi="Times New Roman" w:cs="Times New Roman"/>
          <w:sz w:val="28"/>
          <w:szCs w:val="28"/>
        </w:rPr>
        <w:t xml:space="preserve"> </w:t>
      </w:r>
      <w:r w:rsidR="003E3B43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276E7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Pr="00F67BD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1663" w:rsidRDefault="003E3B43" w:rsidP="00F67BD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Зарипов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</w:t>
      </w:r>
      <w:r w:rsidR="006E1663" w:rsidRPr="00F67BD7">
        <w:rPr>
          <w:rFonts w:ascii="Times New Roman" w:hAnsi="Times New Roman" w:cs="Times New Roman"/>
          <w:sz w:val="28"/>
          <w:szCs w:val="28"/>
        </w:rPr>
        <w:t xml:space="preserve"> – глава сельского поселения – председатель комиссии;</w:t>
      </w:r>
    </w:p>
    <w:p w:rsidR="00015960" w:rsidRDefault="00015960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5960" w:rsidRPr="00F67BD7" w:rsidRDefault="003E3B43" w:rsidP="000159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</w:t>
      </w:r>
      <w:r w:rsidR="00015960">
        <w:rPr>
          <w:rFonts w:ascii="Times New Roman" w:hAnsi="Times New Roman" w:cs="Times New Roman"/>
          <w:sz w:val="28"/>
          <w:szCs w:val="28"/>
        </w:rPr>
        <w:t xml:space="preserve">– </w:t>
      </w:r>
      <w:r w:rsidR="00276E74">
        <w:rPr>
          <w:rFonts w:ascii="Times New Roman" w:hAnsi="Times New Roman" w:cs="Times New Roman"/>
          <w:sz w:val="28"/>
          <w:szCs w:val="28"/>
        </w:rPr>
        <w:t>управляющий делами</w:t>
      </w:r>
      <w:r w:rsidR="00015960">
        <w:rPr>
          <w:rFonts w:ascii="Times New Roman" w:hAnsi="Times New Roman" w:cs="Times New Roman"/>
          <w:sz w:val="28"/>
          <w:szCs w:val="28"/>
        </w:rPr>
        <w:t xml:space="preserve">, </w:t>
      </w:r>
      <w:r w:rsidR="00015960" w:rsidRPr="00F67BD7">
        <w:rPr>
          <w:rFonts w:ascii="Times New Roman" w:hAnsi="Times New Roman" w:cs="Times New Roman"/>
          <w:sz w:val="28"/>
          <w:szCs w:val="28"/>
        </w:rPr>
        <w:t>секретарь комиссии, ответственное лицо за ведение архива ад</w:t>
      </w:r>
      <w:r w:rsidR="00276E74">
        <w:rPr>
          <w:rFonts w:ascii="Times New Roman" w:hAnsi="Times New Roman" w:cs="Times New Roman"/>
          <w:sz w:val="28"/>
          <w:szCs w:val="28"/>
        </w:rPr>
        <w:t>министрации сельского поселения.</w:t>
      </w:r>
    </w:p>
    <w:p w:rsidR="006E1663" w:rsidRPr="00F67BD7" w:rsidRDefault="006E1663" w:rsidP="00F67BD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1663" w:rsidRPr="00F67BD7" w:rsidSect="00353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BB6941"/>
    <w:rsid w:val="00013E02"/>
    <w:rsid w:val="00015960"/>
    <w:rsid w:val="00051EFD"/>
    <w:rsid w:val="000947BD"/>
    <w:rsid w:val="000A7EC5"/>
    <w:rsid w:val="000D0461"/>
    <w:rsid w:val="0025431B"/>
    <w:rsid w:val="002639D1"/>
    <w:rsid w:val="00276E74"/>
    <w:rsid w:val="002B1B94"/>
    <w:rsid w:val="00353E6C"/>
    <w:rsid w:val="003E3B43"/>
    <w:rsid w:val="003F17B8"/>
    <w:rsid w:val="0044739C"/>
    <w:rsid w:val="00472E60"/>
    <w:rsid w:val="00495DE5"/>
    <w:rsid w:val="00534AA6"/>
    <w:rsid w:val="005E0FCA"/>
    <w:rsid w:val="005F2985"/>
    <w:rsid w:val="00600BD1"/>
    <w:rsid w:val="00602A7B"/>
    <w:rsid w:val="00694640"/>
    <w:rsid w:val="006C0208"/>
    <w:rsid w:val="006E1663"/>
    <w:rsid w:val="007116E4"/>
    <w:rsid w:val="0071740C"/>
    <w:rsid w:val="00734328"/>
    <w:rsid w:val="0074714F"/>
    <w:rsid w:val="008056CF"/>
    <w:rsid w:val="00824A43"/>
    <w:rsid w:val="009F1111"/>
    <w:rsid w:val="00A5438A"/>
    <w:rsid w:val="00BB6941"/>
    <w:rsid w:val="00C26E8C"/>
    <w:rsid w:val="00CA36F7"/>
    <w:rsid w:val="00E55170"/>
    <w:rsid w:val="00F67BD7"/>
    <w:rsid w:val="00F81D62"/>
    <w:rsid w:val="00F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59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Джалиль</dc:creator>
  <cp:lastModifiedBy>win-7</cp:lastModifiedBy>
  <cp:revision>5</cp:revision>
  <cp:lastPrinted>2020-04-22T05:33:00Z</cp:lastPrinted>
  <dcterms:created xsi:type="dcterms:W3CDTF">2021-08-06T06:57:00Z</dcterms:created>
  <dcterms:modified xsi:type="dcterms:W3CDTF">2021-08-31T05:10:00Z</dcterms:modified>
</cp:coreProperties>
</file>